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FC8">
      <w:pPr>
        <w:pStyle w:val="Title"/>
        <w:rPr>
          <w:rFonts w:ascii="Bell MT" w:hAnsi="Bell MT"/>
          <w:sz w:val="48"/>
        </w:rPr>
      </w:pPr>
      <w:r>
        <w:rPr>
          <w:rFonts w:ascii="Bell MT" w:hAnsi="Bell MT"/>
          <w:sz w:val="48"/>
        </w:rPr>
        <w:t>Survey for Community Members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Name of individual: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rPr>
          <w:rFonts w:ascii="Bell MT" w:hAnsi="Bell MT"/>
        </w:rPr>
      </w:pPr>
      <w:r>
        <w:rPr>
          <w:rFonts w:ascii="Bell MT" w:hAnsi="Bell MT"/>
        </w:rPr>
        <w:t>(before transitioning to these questions, be sure to acknowledge how the individual contributes to the community)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What interests you about working with youth?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What concerns do you have about young people</w:t>
      </w:r>
      <w:r>
        <w:rPr>
          <w:rFonts w:ascii="Bell MT" w:hAnsi="Bell MT"/>
        </w:rPr>
        <w:t xml:space="preserve"> with disabilities and how our community connects with and supports them?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tabs>
          <w:tab w:val="num" w:pos="1080"/>
        </w:tabs>
        <w:rPr>
          <w:rFonts w:ascii="Bell MT" w:hAnsi="Bell MT"/>
        </w:rPr>
      </w:pPr>
      <w:r>
        <w:rPr>
          <w:rFonts w:ascii="Bell MT" w:hAnsi="Bell MT"/>
        </w:rPr>
        <w:t xml:space="preserve">What personal talents do you have that you might like to share in an informal way? </w:t>
      </w:r>
      <w:r>
        <w:rPr>
          <w:rFonts w:ascii="Bell MT" w:hAnsi="Bell MT"/>
        </w:rPr>
        <w:br/>
      </w:r>
      <w:r>
        <w:rPr>
          <w:rFonts w:ascii="Bell MT" w:hAnsi="Bell MT"/>
        </w:rPr>
        <w:br/>
        <w:t>How might you share that talent?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Individual contact info: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Do you have any colleagues, friends</w:t>
      </w:r>
      <w:r>
        <w:rPr>
          <w:rFonts w:ascii="Bell MT" w:hAnsi="Bell MT"/>
        </w:rPr>
        <w:t xml:space="preserve"> or acquaintances whom you think might be interested in learning more about our work and who might help us further engage the community in this work?  </w:t>
      </w:r>
      <w:r>
        <w:rPr>
          <w:rFonts w:ascii="Bell MT" w:hAnsi="Bell MT"/>
        </w:rPr>
        <w:br/>
      </w:r>
      <w:r>
        <w:rPr>
          <w:rFonts w:ascii="Bell MT" w:hAnsi="Bell MT"/>
        </w:rPr>
        <w:br/>
        <w:t>If so, may I have your permission to tell them you gave me their name and contact information?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Contact</w:t>
      </w:r>
      <w:r>
        <w:rPr>
          <w:rFonts w:ascii="Bell MT" w:hAnsi="Bell MT"/>
        </w:rPr>
        <w:t xml:space="preserve"> info for others identified: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rPr>
          <w:rFonts w:ascii="Bell MT" w:hAnsi="Bell MT"/>
        </w:rPr>
      </w:pPr>
      <w:r>
        <w:rPr>
          <w:rFonts w:ascii="Bell MT" w:hAnsi="Bell MT"/>
        </w:rPr>
        <w:t>Individual answering the survey questions: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rPr>
          <w:rFonts w:ascii="Bell MT" w:hAnsi="Bell MT"/>
        </w:rPr>
      </w:pPr>
      <w:r>
        <w:rPr>
          <w:rFonts w:ascii="Bell MT" w:hAnsi="Bell MT"/>
        </w:rPr>
        <w:t>Name of interviewer:</w:t>
      </w:r>
    </w:p>
    <w:p w:rsidR="00000000" w:rsidRDefault="002A5FC8">
      <w:pPr>
        <w:rPr>
          <w:rFonts w:ascii="Bell MT" w:hAnsi="Bell MT"/>
        </w:rPr>
      </w:pPr>
    </w:p>
    <w:p w:rsidR="00000000" w:rsidRDefault="002A5FC8">
      <w:pPr>
        <w:rPr>
          <w:rFonts w:ascii="Bell MT" w:hAnsi="Bell MT"/>
        </w:rPr>
      </w:pPr>
    </w:p>
    <w:sectPr w:rsidR="0000000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311"/>
    <w:multiLevelType w:val="hybridMultilevel"/>
    <w:tmpl w:val="105E48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096596"/>
    <w:multiLevelType w:val="hybridMultilevel"/>
    <w:tmpl w:val="3126EE02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EC299E"/>
    <w:multiLevelType w:val="hybridMultilevel"/>
    <w:tmpl w:val="7960C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2A5FC8"/>
    <w:rsid w:val="002A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Iowa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DVRS</dc:creator>
  <cp:keywords/>
  <dc:description/>
  <cp:lastModifiedBy>Margaret Noon</cp:lastModifiedBy>
  <cp:revision>2</cp:revision>
  <dcterms:created xsi:type="dcterms:W3CDTF">2008-11-18T14:02:00Z</dcterms:created>
  <dcterms:modified xsi:type="dcterms:W3CDTF">2008-11-18T14:02:00Z</dcterms:modified>
</cp:coreProperties>
</file>